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71CD" w14:textId="77777777" w:rsidR="00355B02" w:rsidRPr="00295BA1" w:rsidRDefault="007570C4" w:rsidP="00295BA1">
      <w:pPr>
        <w:pStyle w:val="Heading1"/>
        <w:rPr>
          <w:rFonts w:ascii="Calibri Light" w:hAnsi="Calibri Light" w:cs="Calibri Light"/>
        </w:rPr>
      </w:pPr>
      <w:r w:rsidRPr="00295BA1">
        <w:rPr>
          <w:rFonts w:ascii="Calibri Light" w:hAnsi="Calibri Light" w:cs="Calibri Light"/>
        </w:rPr>
        <w:t>Prayer and Self-Care in Refugee Ministry</w:t>
      </w:r>
    </w:p>
    <w:p w14:paraId="69C1859C" w14:textId="77777777" w:rsidR="00355B02" w:rsidRPr="00295BA1" w:rsidRDefault="00355B02">
      <w:pPr>
        <w:pStyle w:val="Default"/>
        <w:jc w:val="center"/>
        <w:rPr>
          <w:rFonts w:ascii="Calibri Light" w:hAnsi="Calibri Light" w:cs="Calibri Light"/>
        </w:rPr>
      </w:pPr>
    </w:p>
    <w:p w14:paraId="402F9E18" w14:textId="77777777" w:rsidR="00355B02" w:rsidRPr="00295BA1" w:rsidRDefault="007570C4">
      <w:pPr>
        <w:pStyle w:val="Body"/>
        <w:rPr>
          <w:rFonts w:ascii="Calibri Light" w:hAnsi="Calibri Light" w:cs="Calibri Light"/>
          <w:u w:color="000000"/>
        </w:rPr>
      </w:pPr>
      <w:r w:rsidRPr="00295BA1">
        <w:rPr>
          <w:rFonts w:ascii="Calibri Light" w:hAnsi="Calibri Light" w:cs="Calibri Light"/>
          <w:u w:color="000000"/>
        </w:rPr>
        <w:t>Prayer and p</w:t>
      </w:r>
      <w:r w:rsidRPr="00295BA1">
        <w:rPr>
          <w:rFonts w:ascii="Calibri Light" w:eastAsia="Cambria" w:hAnsi="Calibri Light" w:cs="Calibri Light"/>
          <w:u w:color="000000"/>
        </w:rPr>
        <w:t>rayer support are essential in refugee ministry.  Prayer undergirds all we do in refugee ministry.  Also essential is to ask prayer partners or groups to hold you in prayer when you are active in working with asylum seekers and refugees.</w:t>
      </w:r>
    </w:p>
    <w:p w14:paraId="7DD0D22F" w14:textId="77777777" w:rsidR="00355B02" w:rsidRPr="00295BA1" w:rsidRDefault="00355B02">
      <w:pPr>
        <w:pStyle w:val="Default"/>
        <w:rPr>
          <w:rFonts w:ascii="Calibri Light" w:hAnsi="Calibri Light" w:cs="Calibri Light"/>
        </w:rPr>
      </w:pPr>
    </w:p>
    <w:p w14:paraId="4F1C629D" w14:textId="77777777" w:rsidR="00355B02" w:rsidRPr="00295BA1" w:rsidRDefault="007570C4" w:rsidP="00295BA1">
      <w:pPr>
        <w:pStyle w:val="Heading2"/>
        <w:rPr>
          <w:rFonts w:ascii="Calibri Light" w:hAnsi="Calibri Light" w:cs="Calibri Light"/>
        </w:rPr>
      </w:pPr>
      <w:r w:rsidRPr="00295BA1">
        <w:rPr>
          <w:rFonts w:ascii="Calibri Light" w:hAnsi="Calibri Light" w:cs="Calibri Light"/>
        </w:rPr>
        <w:t>Prayer:</w:t>
      </w:r>
    </w:p>
    <w:p w14:paraId="0EFFFF86" w14:textId="77777777" w:rsidR="00355B02" w:rsidRPr="00295BA1" w:rsidRDefault="007570C4">
      <w:pPr>
        <w:pStyle w:val="Default"/>
        <w:rPr>
          <w:rFonts w:ascii="Calibri Light" w:hAnsi="Calibri Light" w:cs="Calibri Light"/>
        </w:rPr>
      </w:pPr>
      <w:r w:rsidRPr="00295BA1">
        <w:rPr>
          <w:rFonts w:ascii="Calibri Light" w:hAnsi="Calibri Light" w:cs="Calibri Light"/>
        </w:rPr>
        <w:t>God of the journey, God of the traveler,</w:t>
      </w:r>
    </w:p>
    <w:p w14:paraId="0DFA6D08" w14:textId="77777777" w:rsidR="007570C4" w:rsidRPr="00295BA1" w:rsidRDefault="007570C4">
      <w:pPr>
        <w:pStyle w:val="Default"/>
        <w:rPr>
          <w:rFonts w:ascii="Calibri Light" w:hAnsi="Calibri Light" w:cs="Calibri Light"/>
        </w:rPr>
      </w:pPr>
      <w:r w:rsidRPr="00295BA1">
        <w:rPr>
          <w:rFonts w:ascii="Calibri Light" w:hAnsi="Calibri Light" w:cs="Calibri Light"/>
        </w:rPr>
        <w:t xml:space="preserve">We pray for those who leave their homes in search of new beginnings and possibilities, may they know your presence with them. We pray that those who seek to make a home in this country may find us welcoming and willing to help them find a path toward citizenship. We pray that our legislators, as they craft new immigration legislation may find the wisdom and courage to enact new policies that do justice for our country and for those who would immigrate here. We pray for those who would fan the flames of fear and discrimination against the undocumented may be touched with your divine compassion. We pray in Jesus’ name. Amen. </w:t>
      </w:r>
      <w:r w:rsidRPr="00295BA1">
        <w:rPr>
          <w:rFonts w:ascii="Calibri Light" w:hAnsi="Calibri Light" w:cs="Calibri Light"/>
        </w:rPr>
        <w:tab/>
      </w:r>
      <w:r w:rsidRPr="00295BA1">
        <w:rPr>
          <w:rFonts w:ascii="Calibri Light" w:hAnsi="Calibri Light" w:cs="Calibri Light"/>
        </w:rPr>
        <w:tab/>
      </w:r>
      <w:r w:rsidRPr="00295BA1">
        <w:rPr>
          <w:rFonts w:ascii="Calibri Light" w:hAnsi="Calibri Light" w:cs="Calibri Light"/>
        </w:rPr>
        <w:tab/>
      </w:r>
    </w:p>
    <w:p w14:paraId="5B358BF8" w14:textId="77777777" w:rsidR="00355B02" w:rsidRPr="00295BA1" w:rsidRDefault="007570C4" w:rsidP="007570C4">
      <w:pPr>
        <w:pStyle w:val="Default"/>
        <w:ind w:left="720" w:firstLine="720"/>
        <w:rPr>
          <w:rFonts w:ascii="Calibri Light" w:hAnsi="Calibri Light" w:cs="Calibri Light"/>
        </w:rPr>
      </w:pPr>
      <w:r w:rsidRPr="00295BA1">
        <w:rPr>
          <w:rFonts w:ascii="Calibri Light" w:hAnsi="Calibri Light" w:cs="Calibri Light"/>
        </w:rPr>
        <w:t xml:space="preserve">(Source: </w:t>
      </w:r>
      <w:r w:rsidRPr="00295BA1">
        <w:rPr>
          <w:rFonts w:ascii="Calibri Light" w:hAnsi="Calibri Light" w:cs="Calibri Light"/>
          <w:iCs/>
        </w:rPr>
        <w:t>The Archdiocese of Chicago, Interfaith Worker Justice website</w:t>
      </w:r>
      <w:r w:rsidRPr="00295BA1">
        <w:rPr>
          <w:rFonts w:ascii="Calibri Light" w:hAnsi="Calibri Light" w:cs="Calibri Light"/>
        </w:rPr>
        <w:t>)</w:t>
      </w:r>
    </w:p>
    <w:p w14:paraId="30478E8C" w14:textId="77777777" w:rsidR="00355B02" w:rsidRPr="00295BA1" w:rsidRDefault="00355B02">
      <w:pPr>
        <w:pStyle w:val="Default"/>
        <w:rPr>
          <w:rFonts w:ascii="Calibri Light" w:hAnsi="Calibri Light" w:cs="Calibri Light"/>
        </w:rPr>
      </w:pPr>
      <w:bookmarkStart w:id="0" w:name="_GoBack"/>
      <w:bookmarkEnd w:id="0"/>
    </w:p>
    <w:p w14:paraId="44346873" w14:textId="77777777" w:rsidR="00355B02" w:rsidRPr="00295BA1" w:rsidRDefault="007570C4" w:rsidP="00295BA1">
      <w:pPr>
        <w:pStyle w:val="Heading2"/>
        <w:rPr>
          <w:rFonts w:ascii="Calibri Light" w:hAnsi="Calibri Light" w:cs="Calibri Light"/>
        </w:rPr>
      </w:pPr>
      <w:r w:rsidRPr="00295BA1">
        <w:rPr>
          <w:rFonts w:ascii="Calibri Light" w:hAnsi="Calibri Light" w:cs="Calibri Light"/>
        </w:rPr>
        <w:t xml:space="preserve">Prayer: </w:t>
      </w:r>
    </w:p>
    <w:p w14:paraId="2997EA95" w14:textId="77777777" w:rsidR="00355B02" w:rsidRPr="00295BA1" w:rsidRDefault="007570C4">
      <w:pPr>
        <w:pStyle w:val="Default"/>
        <w:rPr>
          <w:rFonts w:ascii="Calibri Light" w:hAnsi="Calibri Light" w:cs="Calibri Light"/>
        </w:rPr>
      </w:pPr>
      <w:r w:rsidRPr="00295BA1">
        <w:rPr>
          <w:rFonts w:ascii="Calibri Light" w:hAnsi="Calibri Light" w:cs="Calibri Light"/>
        </w:rPr>
        <w:t>Blessing God,</w:t>
      </w:r>
    </w:p>
    <w:p w14:paraId="440F11B2" w14:textId="77777777" w:rsidR="00355B02" w:rsidRPr="00295BA1" w:rsidRDefault="007570C4">
      <w:pPr>
        <w:pStyle w:val="Default"/>
        <w:rPr>
          <w:rFonts w:ascii="Calibri Light" w:hAnsi="Calibri Light" w:cs="Calibri Light"/>
        </w:rPr>
      </w:pPr>
      <w:r w:rsidRPr="00295BA1">
        <w:rPr>
          <w:rFonts w:ascii="Calibri Light" w:hAnsi="Calibri Light" w:cs="Calibri Light"/>
        </w:rPr>
        <w:t xml:space="preserve">As members of Christ’s </w:t>
      </w:r>
      <w:proofErr w:type="gramStart"/>
      <w:r w:rsidRPr="00295BA1">
        <w:rPr>
          <w:rFonts w:ascii="Calibri Light" w:hAnsi="Calibri Light" w:cs="Calibri Light"/>
        </w:rPr>
        <w:t>body</w:t>
      </w:r>
      <w:proofErr w:type="gramEnd"/>
      <w:r w:rsidRPr="00295BA1">
        <w:rPr>
          <w:rFonts w:ascii="Calibri Light" w:hAnsi="Calibri Light" w:cs="Calibri Light"/>
        </w:rPr>
        <w:t xml:space="preserve"> we hold two worlds in our hands:</w:t>
      </w:r>
    </w:p>
    <w:p w14:paraId="1126C304" w14:textId="77777777" w:rsidR="00355B02" w:rsidRPr="00295BA1" w:rsidRDefault="007570C4">
      <w:pPr>
        <w:pStyle w:val="Default"/>
        <w:rPr>
          <w:rFonts w:ascii="Calibri Light" w:hAnsi="Calibri Light" w:cs="Calibri Light"/>
        </w:rPr>
      </w:pPr>
      <w:r w:rsidRPr="00295BA1">
        <w:rPr>
          <w:rFonts w:ascii="Calibri Light" w:hAnsi="Calibri Light" w:cs="Calibri Light"/>
        </w:rPr>
        <w:t>the one holds pain, division, grief, hostility, fear -</w:t>
      </w:r>
    </w:p>
    <w:p w14:paraId="171432C4" w14:textId="77777777" w:rsidR="00355B02" w:rsidRPr="00295BA1" w:rsidRDefault="007570C4">
      <w:pPr>
        <w:pStyle w:val="Default"/>
        <w:rPr>
          <w:rFonts w:ascii="Calibri Light" w:hAnsi="Calibri Light" w:cs="Calibri Light"/>
        </w:rPr>
      </w:pPr>
      <w:r w:rsidRPr="00295BA1">
        <w:rPr>
          <w:rFonts w:ascii="Calibri Light" w:hAnsi="Calibri Light" w:cs="Calibri Light"/>
        </w:rPr>
        <w:tab/>
        <w:t>that of others,</w:t>
      </w:r>
    </w:p>
    <w:p w14:paraId="7CEC5986" w14:textId="77777777" w:rsidR="00355B02" w:rsidRPr="00295BA1" w:rsidRDefault="007570C4">
      <w:pPr>
        <w:pStyle w:val="Default"/>
        <w:rPr>
          <w:rFonts w:ascii="Calibri Light" w:hAnsi="Calibri Light" w:cs="Calibri Light"/>
        </w:rPr>
      </w:pPr>
      <w:r w:rsidRPr="00295BA1">
        <w:rPr>
          <w:rFonts w:ascii="Calibri Light" w:hAnsi="Calibri Light" w:cs="Calibri Light"/>
        </w:rPr>
        <w:tab/>
        <w:t>those things throughout our world,</w:t>
      </w:r>
    </w:p>
    <w:p w14:paraId="12335F18" w14:textId="77777777" w:rsidR="00355B02" w:rsidRPr="00295BA1" w:rsidRDefault="007570C4">
      <w:pPr>
        <w:pStyle w:val="Default"/>
        <w:rPr>
          <w:rFonts w:ascii="Calibri Light" w:hAnsi="Calibri Light" w:cs="Calibri Light"/>
        </w:rPr>
      </w:pPr>
      <w:r w:rsidRPr="00295BA1">
        <w:rPr>
          <w:rFonts w:ascii="Calibri Light" w:hAnsi="Calibri Light" w:cs="Calibri Light"/>
        </w:rPr>
        <w:tab/>
        <w:t>within ourselves;</w:t>
      </w:r>
    </w:p>
    <w:p w14:paraId="57D3E778" w14:textId="77777777" w:rsidR="00355B02" w:rsidRPr="00295BA1" w:rsidRDefault="007570C4">
      <w:pPr>
        <w:pStyle w:val="Default"/>
        <w:rPr>
          <w:rFonts w:ascii="Calibri Light" w:hAnsi="Calibri Light" w:cs="Calibri Light"/>
        </w:rPr>
      </w:pPr>
      <w:r w:rsidRPr="00295BA1">
        <w:rPr>
          <w:rFonts w:ascii="Calibri Light" w:hAnsi="Calibri Light" w:cs="Calibri Light"/>
        </w:rPr>
        <w:t xml:space="preserve">The other hand holds faith with its unbounded abilities - </w:t>
      </w:r>
    </w:p>
    <w:p w14:paraId="7763D8EE" w14:textId="77777777" w:rsidR="00355B02" w:rsidRPr="00295BA1" w:rsidRDefault="007570C4">
      <w:pPr>
        <w:pStyle w:val="Default"/>
        <w:rPr>
          <w:rFonts w:ascii="Calibri Light" w:hAnsi="Calibri Light" w:cs="Calibri Light"/>
        </w:rPr>
      </w:pPr>
      <w:r w:rsidRPr="00295BA1">
        <w:rPr>
          <w:rFonts w:ascii="Calibri Light" w:hAnsi="Calibri Light" w:cs="Calibri Light"/>
        </w:rPr>
        <w:tab/>
        <w:t>to be part of God’s ongoing creativity, and</w:t>
      </w:r>
    </w:p>
    <w:p w14:paraId="4C8629B5" w14:textId="77777777" w:rsidR="00355B02" w:rsidRPr="00295BA1" w:rsidRDefault="007570C4">
      <w:pPr>
        <w:pStyle w:val="Default"/>
        <w:rPr>
          <w:rFonts w:ascii="Calibri Light" w:hAnsi="Calibri Light" w:cs="Calibri Light"/>
        </w:rPr>
      </w:pPr>
      <w:r w:rsidRPr="00295BA1">
        <w:rPr>
          <w:rFonts w:ascii="Calibri Light" w:hAnsi="Calibri Light" w:cs="Calibri Light"/>
        </w:rPr>
        <w:tab/>
        <w:t>to be vehicles for hope and love and understanding</w:t>
      </w:r>
    </w:p>
    <w:p w14:paraId="51FAD959" w14:textId="77777777" w:rsidR="00355B02" w:rsidRPr="00295BA1" w:rsidRDefault="007570C4">
      <w:pPr>
        <w:pStyle w:val="Default"/>
        <w:rPr>
          <w:rFonts w:ascii="Calibri Light" w:hAnsi="Calibri Light" w:cs="Calibri Light"/>
        </w:rPr>
      </w:pPr>
      <w:r w:rsidRPr="00295BA1">
        <w:rPr>
          <w:rFonts w:ascii="Calibri Light" w:hAnsi="Calibri Light" w:cs="Calibri Light"/>
        </w:rPr>
        <w:tab/>
        <w:t>to embrace and share Wonder beyond our imaginings:</w:t>
      </w:r>
    </w:p>
    <w:p w14:paraId="1F7107F2" w14:textId="77777777" w:rsidR="00355B02" w:rsidRPr="00295BA1" w:rsidRDefault="007570C4">
      <w:pPr>
        <w:pStyle w:val="Default"/>
        <w:rPr>
          <w:rFonts w:ascii="Calibri Light" w:hAnsi="Calibri Light" w:cs="Calibri Light"/>
        </w:rPr>
      </w:pPr>
      <w:r w:rsidRPr="00295BA1">
        <w:rPr>
          <w:rFonts w:ascii="Calibri Light" w:hAnsi="Calibri Light" w:cs="Calibri Light"/>
        </w:rPr>
        <w:t>(All that is dark … And Wonder beyond comprehension …</w:t>
      </w:r>
    </w:p>
    <w:p w14:paraId="4E4A95DF" w14:textId="77777777" w:rsidR="00355B02" w:rsidRPr="00295BA1" w:rsidRDefault="007570C4">
      <w:pPr>
        <w:pStyle w:val="Default"/>
        <w:rPr>
          <w:rFonts w:ascii="Calibri Light" w:hAnsi="Calibri Light" w:cs="Calibri Light"/>
        </w:rPr>
      </w:pPr>
      <w:r w:rsidRPr="00295BA1">
        <w:rPr>
          <w:rFonts w:ascii="Calibri Light" w:hAnsi="Calibri Light" w:cs="Calibri Light"/>
        </w:rPr>
        <w:t>In our hands, we hold them both daily.)</w:t>
      </w:r>
    </w:p>
    <w:p w14:paraId="1E646661" w14:textId="77777777" w:rsidR="00355B02" w:rsidRPr="00295BA1" w:rsidRDefault="007570C4">
      <w:pPr>
        <w:pStyle w:val="Default"/>
        <w:rPr>
          <w:rFonts w:ascii="Calibri Light" w:hAnsi="Calibri Light" w:cs="Calibri Light"/>
        </w:rPr>
      </w:pPr>
      <w:r w:rsidRPr="00295BA1">
        <w:rPr>
          <w:rFonts w:ascii="Calibri Light" w:hAnsi="Calibri Light" w:cs="Calibri Light"/>
        </w:rPr>
        <w:t xml:space="preserve">We have been given the ability to imagine the real kingdom of this world AND the real kingdom of God - both put in our hands and minds — </w:t>
      </w:r>
      <w:proofErr w:type="gramStart"/>
      <w:r w:rsidRPr="00295BA1">
        <w:rPr>
          <w:rFonts w:ascii="Calibri Light" w:hAnsi="Calibri Light" w:cs="Calibri Light"/>
        </w:rPr>
        <w:t>open, yet</w:t>
      </w:r>
      <w:proofErr w:type="gramEnd"/>
      <w:r w:rsidRPr="00295BA1">
        <w:rPr>
          <w:rFonts w:ascii="Calibri Light" w:hAnsi="Calibri Light" w:cs="Calibri Light"/>
        </w:rPr>
        <w:t xml:space="preserve"> rooted deeply in our hearts.</w:t>
      </w:r>
    </w:p>
    <w:p w14:paraId="0CB84CF7" w14:textId="77777777" w:rsidR="00355B02" w:rsidRPr="00295BA1" w:rsidRDefault="007570C4">
      <w:pPr>
        <w:pStyle w:val="Default"/>
        <w:rPr>
          <w:rFonts w:ascii="Calibri Light" w:hAnsi="Calibri Light" w:cs="Calibri Light"/>
        </w:rPr>
      </w:pPr>
      <w:r w:rsidRPr="00295BA1">
        <w:rPr>
          <w:rFonts w:ascii="Calibri Light" w:hAnsi="Calibri Light" w:cs="Calibri Light"/>
        </w:rPr>
        <w:t xml:space="preserve">Amazing God, </w:t>
      </w:r>
      <w:proofErr w:type="gramStart"/>
      <w:r w:rsidRPr="00295BA1">
        <w:rPr>
          <w:rFonts w:ascii="Calibri Light" w:hAnsi="Calibri Light" w:cs="Calibri Light"/>
        </w:rPr>
        <w:t>You</w:t>
      </w:r>
      <w:proofErr w:type="gramEnd"/>
      <w:r w:rsidRPr="00295BA1">
        <w:rPr>
          <w:rFonts w:ascii="Calibri Light" w:hAnsi="Calibri Light" w:cs="Calibri Light"/>
        </w:rPr>
        <w:t xml:space="preserve"> know the cares that beat most strongly in our hearts.</w:t>
      </w:r>
    </w:p>
    <w:p w14:paraId="156D5C47" w14:textId="77777777" w:rsidR="00355B02" w:rsidRPr="00295BA1" w:rsidRDefault="007570C4">
      <w:pPr>
        <w:pStyle w:val="Default"/>
        <w:rPr>
          <w:rFonts w:ascii="Calibri Light" w:hAnsi="Calibri Light" w:cs="Calibri Light"/>
        </w:rPr>
      </w:pPr>
      <w:r w:rsidRPr="00295BA1">
        <w:rPr>
          <w:rFonts w:ascii="Calibri Light" w:hAnsi="Calibri Light" w:cs="Calibri Light"/>
        </w:rPr>
        <w:t xml:space="preserve">You know our questions </w:t>
      </w:r>
      <w:proofErr w:type="gramStart"/>
      <w:r w:rsidRPr="00295BA1">
        <w:rPr>
          <w:rFonts w:ascii="Calibri Light" w:hAnsi="Calibri Light" w:cs="Calibri Light"/>
        </w:rPr>
        <w:t>-  probably</w:t>
      </w:r>
      <w:proofErr w:type="gramEnd"/>
      <w:r w:rsidRPr="00295BA1">
        <w:rPr>
          <w:rFonts w:ascii="Calibri Light" w:hAnsi="Calibri Light" w:cs="Calibri Light"/>
        </w:rPr>
        <w:t xml:space="preserve"> more clearly that we can ask them.</w:t>
      </w:r>
    </w:p>
    <w:p w14:paraId="1F79BA48" w14:textId="77777777" w:rsidR="00355B02" w:rsidRPr="00295BA1" w:rsidRDefault="007570C4">
      <w:pPr>
        <w:pStyle w:val="Default"/>
        <w:rPr>
          <w:rFonts w:ascii="Calibri Light" w:hAnsi="Calibri Light" w:cs="Calibri Light"/>
        </w:rPr>
      </w:pPr>
      <w:r w:rsidRPr="00295BA1">
        <w:rPr>
          <w:rFonts w:ascii="Calibri Light" w:hAnsi="Calibri Light" w:cs="Calibri Light"/>
        </w:rPr>
        <w:t>You clearly see where we have placed barriers to new possibilities.</w:t>
      </w:r>
    </w:p>
    <w:p w14:paraId="1BEC0F43" w14:textId="77777777" w:rsidR="00355B02" w:rsidRPr="00295BA1" w:rsidRDefault="007570C4">
      <w:pPr>
        <w:pStyle w:val="Default"/>
        <w:rPr>
          <w:rFonts w:ascii="Calibri Light" w:hAnsi="Calibri Light" w:cs="Calibri Light"/>
        </w:rPr>
      </w:pPr>
      <w:r w:rsidRPr="00295BA1">
        <w:rPr>
          <w:rFonts w:ascii="Calibri Light" w:hAnsi="Calibri Light" w:cs="Calibri Light"/>
        </w:rPr>
        <w:t>Show us how to let your Spirit continue to create love and hope through us.</w:t>
      </w:r>
    </w:p>
    <w:p w14:paraId="4A122C2B" w14:textId="77777777" w:rsidR="00355B02" w:rsidRPr="00295BA1" w:rsidRDefault="007570C4">
      <w:pPr>
        <w:pStyle w:val="Default"/>
        <w:rPr>
          <w:rFonts w:ascii="Calibri Light" w:hAnsi="Calibri Light" w:cs="Calibri Light"/>
        </w:rPr>
      </w:pPr>
      <w:r w:rsidRPr="00295BA1">
        <w:rPr>
          <w:rFonts w:ascii="Calibri Light" w:hAnsi="Calibri Light" w:cs="Calibri Light"/>
        </w:rPr>
        <w:t>It is as members of the living Christ that we pray.  Amen</w:t>
      </w:r>
    </w:p>
    <w:p w14:paraId="36355B9E" w14:textId="77777777" w:rsidR="007570C4" w:rsidRPr="00295BA1" w:rsidRDefault="007570C4" w:rsidP="007570C4">
      <w:pPr>
        <w:pStyle w:val="Default"/>
        <w:rPr>
          <w:rFonts w:ascii="Calibri Light" w:hAnsi="Calibri Light" w:cs="Calibri Light"/>
        </w:rPr>
      </w:pPr>
      <w:r w:rsidRPr="00295BA1">
        <w:rPr>
          <w:rFonts w:ascii="Calibri Light" w:hAnsi="Calibri Light" w:cs="Calibri Light"/>
        </w:rPr>
        <w:tab/>
      </w:r>
      <w:r w:rsidRPr="00295BA1">
        <w:rPr>
          <w:rFonts w:ascii="Calibri Light" w:hAnsi="Calibri Light" w:cs="Calibri Light"/>
        </w:rPr>
        <w:tab/>
      </w:r>
      <w:r w:rsidRPr="00295BA1">
        <w:rPr>
          <w:rFonts w:ascii="Calibri Light" w:hAnsi="Calibri Light" w:cs="Calibri Light"/>
        </w:rPr>
        <w:tab/>
        <w:t>(Scribed by Rev. Larry D. Spenser)</w:t>
      </w:r>
    </w:p>
    <w:sectPr w:rsidR="007570C4" w:rsidRPr="00295BA1" w:rsidSect="007570C4">
      <w:headerReference w:type="default" r:id="rId9"/>
      <w:footerReference w:type="default" r:id="rId10"/>
      <w:pgSz w:w="12240" w:h="15840"/>
      <w:pgMar w:top="1440" w:right="1080" w:bottom="1440" w:left="108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5F084" w14:textId="77777777" w:rsidR="00C87736" w:rsidRDefault="00C87736">
      <w:r>
        <w:separator/>
      </w:r>
    </w:p>
  </w:endnote>
  <w:endnote w:type="continuationSeparator" w:id="0">
    <w:p w14:paraId="0A3383B3" w14:textId="77777777" w:rsidR="00C87736" w:rsidRDefault="00C8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2C34" w14:textId="77777777" w:rsidR="00355B02" w:rsidRDefault="00355B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BBE6A" w14:textId="77777777" w:rsidR="00C87736" w:rsidRDefault="00C87736">
      <w:r>
        <w:separator/>
      </w:r>
    </w:p>
  </w:footnote>
  <w:footnote w:type="continuationSeparator" w:id="0">
    <w:p w14:paraId="21DBB5AA" w14:textId="77777777" w:rsidR="00C87736" w:rsidRDefault="00C8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5780" w14:textId="77777777" w:rsidR="00355B02" w:rsidRDefault="00355B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02"/>
    <w:rsid w:val="00127734"/>
    <w:rsid w:val="00295BA1"/>
    <w:rsid w:val="00355B02"/>
    <w:rsid w:val="007570C4"/>
    <w:rsid w:val="00C8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35CE"/>
  <w15:docId w15:val="{A223E37D-C8EE-4959-BC42-40EA1A75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5BA1"/>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295BA1"/>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295BA1"/>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rsid w:val="00295BA1"/>
    <w:rPr>
      <w:rFonts w:asciiTheme="majorHAnsi" w:eastAsiaTheme="majorEastAsia" w:hAnsiTheme="majorHAnsi" w:cstheme="majorBidi"/>
      <w:color w:val="0079B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6653B5FB0F3B4FA50C68000B18D828" ma:contentTypeVersion="13" ma:contentTypeDescription="Create a new document." ma:contentTypeScope="" ma:versionID="4d9d9785d53de16fbe916da5e48f6d58">
  <xsd:schema xmlns:xsd="http://www.w3.org/2001/XMLSchema" xmlns:xs="http://www.w3.org/2001/XMLSchema" xmlns:p="http://schemas.microsoft.com/office/2006/metadata/properties" xmlns:ns3="29422444-3ac4-49a5-9848-3e5fe0dea467" xmlns:ns4="40ff5942-d9c3-4c3c-a8dd-561a3c01fb14" targetNamespace="http://schemas.microsoft.com/office/2006/metadata/properties" ma:root="true" ma:fieldsID="4972db5f8ff3a3b1522c81ed7a73acba" ns3:_="" ns4:_="">
    <xsd:import namespace="29422444-3ac4-49a5-9848-3e5fe0dea467"/>
    <xsd:import namespace="40ff5942-d9c3-4c3c-a8dd-561a3c01fb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22444-3ac4-49a5-9848-3e5fe0dea4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f5942-d9c3-4c3c-a8dd-561a3c01fb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5C419-AD4F-4F0D-A6EF-EE319A651643}">
  <ds:schemaRefs>
    <ds:schemaRef ds:uri="http://schemas.microsoft.com/sharepoint/v3/contenttype/forms"/>
  </ds:schemaRefs>
</ds:datastoreItem>
</file>

<file path=customXml/itemProps2.xml><?xml version="1.0" encoding="utf-8"?>
<ds:datastoreItem xmlns:ds="http://schemas.openxmlformats.org/officeDocument/2006/customXml" ds:itemID="{EBAC3691-1846-4373-BB62-5055F0AC8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22444-3ac4-49a5-9848-3e5fe0dea467"/>
    <ds:schemaRef ds:uri="40ff5942-d9c3-4c3c-a8dd-561a3c01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41C13-382C-4B48-BC5F-8D68EDA2F4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Lockard</cp:lastModifiedBy>
  <cp:revision>2</cp:revision>
  <cp:lastPrinted>2019-10-30T09:51:00Z</cp:lastPrinted>
  <dcterms:created xsi:type="dcterms:W3CDTF">2021-04-05T18:40:00Z</dcterms:created>
  <dcterms:modified xsi:type="dcterms:W3CDTF">2021-04-05T18:40:00Z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0x0101003C6653B5FB0F3B4FA50C68000B18D828</vt:lpwstr>
  </property>
</Properties>
</file>